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13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433"/>
      </w:tblGrid>
      <w:tr w:rsidR="008D358F" w:rsidRPr="00FE251D" w:rsidTr="00F00920">
        <w:trPr>
          <w:trHeight w:val="567"/>
        </w:trPr>
        <w:tc>
          <w:tcPr>
            <w:tcW w:w="13433" w:type="dxa"/>
            <w:hideMark/>
          </w:tcPr>
          <w:p w:rsidR="008D358F" w:rsidRPr="00FE251D" w:rsidRDefault="008D358F" w:rsidP="008D358F">
            <w:pPr>
              <w:ind w:right="-35"/>
              <w:jc w:val="center"/>
              <w:rPr>
                <w:rFonts w:ascii="Times New Roman" w:eastAsia="Times New Roman" w:hAnsi="Times New Roman" w:cs="Times New Roman"/>
                <w:sz w:val="44"/>
                <w:szCs w:val="24"/>
                <w:lang w:eastAsia="es-MX"/>
              </w:rPr>
            </w:pPr>
            <w:r w:rsidRPr="003B730B">
              <w:rPr>
                <w:rFonts w:ascii="Apple Garamond Light" w:eastAsia="Times New Roman" w:hAnsi="Apple Garamond Light" w:cs="Times New Roman"/>
                <w:b/>
                <w:bCs/>
                <w:sz w:val="36"/>
                <w:szCs w:val="62"/>
                <w:lang w:eastAsia="es-MX"/>
              </w:rPr>
              <w:t>EDIFICANDO MI CORAZÓN CON SABIDURIA</w:t>
            </w:r>
          </w:p>
        </w:tc>
      </w:tr>
      <w:tr w:rsidR="008D358F" w:rsidRPr="000545AC" w:rsidTr="00F00920">
        <w:trPr>
          <w:trHeight w:val="330"/>
        </w:trPr>
        <w:tc>
          <w:tcPr>
            <w:tcW w:w="13433" w:type="dxa"/>
            <w:hideMark/>
          </w:tcPr>
          <w:p w:rsidR="008D358F" w:rsidRPr="003B730B" w:rsidRDefault="008D358F" w:rsidP="001004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MX"/>
              </w:rPr>
            </w:pPr>
            <w:r w:rsidRPr="003B730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es-MX"/>
              </w:rPr>
              <w:t>Prov. 9:1</w:t>
            </w:r>
            <w:r w:rsidRPr="003B73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MX"/>
              </w:rPr>
              <w:t xml:space="preserve"> La sabiduría edificó su casa, Labró sus </w:t>
            </w:r>
            <w:r w:rsidRPr="003B730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es-MX"/>
              </w:rPr>
              <w:t>siete columnas</w:t>
            </w:r>
            <w:r w:rsidRPr="003B73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MX"/>
              </w:rPr>
              <w:t>.</w:t>
            </w:r>
          </w:p>
          <w:p w:rsidR="008D358F" w:rsidRDefault="008D358F" w:rsidP="008D358F">
            <w:pPr>
              <w:spacing w:before="100" w:beforeAutospacing="1" w:after="100" w:afterAutospacing="1"/>
              <w:ind w:right="33"/>
              <w:jc w:val="both"/>
              <w:rPr>
                <w:rFonts w:ascii="Times New Roman" w:eastAsia="Times New Roman" w:hAnsi="Times New Roman" w:cs="Times New Roman"/>
                <w:b/>
                <w:bCs/>
                <w:sz w:val="36"/>
                <w:szCs w:val="24"/>
                <w:lang w:eastAsia="es-MX"/>
              </w:rPr>
            </w:pPr>
            <w:r w:rsidRPr="00FE251D">
              <w:rPr>
                <w:rFonts w:ascii="Times New Roman" w:eastAsia="Times New Roman" w:hAnsi="Times New Roman" w:cs="Times New Roman"/>
                <w:b/>
                <w:bCs/>
                <w:sz w:val="36"/>
                <w:szCs w:val="24"/>
                <w:lang w:eastAsia="es-MX"/>
              </w:rPr>
              <w:t>LA</w:t>
            </w: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24"/>
                <w:lang w:eastAsia="es-MX"/>
              </w:rPr>
              <w:t xml:space="preserve"> BASE:</w:t>
            </w:r>
          </w:p>
          <w:p w:rsidR="00215931" w:rsidRDefault="008D358F" w:rsidP="001004D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es-MX"/>
              </w:rPr>
            </w:pPr>
            <w:r w:rsidRPr="003B730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es-MX"/>
              </w:rPr>
              <w:t>Prov. 1:7</w:t>
            </w:r>
            <w:r w:rsidRPr="003B73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MX"/>
              </w:rPr>
              <w:t xml:space="preserve"> </w:t>
            </w:r>
            <w:r w:rsidRPr="003B730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es-MX"/>
              </w:rPr>
              <w:t xml:space="preserve">El principio de la sabiduría </w:t>
            </w:r>
            <w:r w:rsidRPr="003B730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s-MX"/>
              </w:rPr>
              <w:t>es el temor de Jehová</w:t>
            </w:r>
            <w:r w:rsidRPr="003B73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MX"/>
              </w:rPr>
              <w:t xml:space="preserve">; Los insensatos desprecian la sabiduría y la enseñanza. </w:t>
            </w:r>
            <w:r w:rsidRPr="003B73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MX"/>
              </w:rPr>
              <w:br/>
            </w:r>
          </w:p>
          <w:p w:rsidR="00215931" w:rsidRDefault="00215931" w:rsidP="001004D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es-MX"/>
              </w:rPr>
            </w:pPr>
            <w:r w:rsidRPr="0021593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es-MX"/>
              </w:rPr>
              <w:t>LAS 7 COLUMNAS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es-MX"/>
              </w:rPr>
              <w:t>:</w:t>
            </w:r>
          </w:p>
          <w:p w:rsidR="008D358F" w:rsidRPr="003B730B" w:rsidRDefault="008D358F" w:rsidP="001004D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es-MX"/>
              </w:rPr>
              <w:t>S</w:t>
            </w:r>
            <w:r w:rsidRPr="003B730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es-MX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es-MX"/>
              </w:rPr>
              <w:t>go</w:t>
            </w:r>
            <w:r w:rsidRPr="003B730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es-MX"/>
              </w:rPr>
              <w:t>. 3:17</w:t>
            </w:r>
            <w:r w:rsidRPr="003B73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MX"/>
              </w:rPr>
              <w:t xml:space="preserve">  Pero </w:t>
            </w:r>
            <w:r w:rsidRPr="003B730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s-MX"/>
              </w:rPr>
              <w:t xml:space="preserve">la sabiduría </w:t>
            </w:r>
            <w:r w:rsidRPr="003B73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MX"/>
              </w:rPr>
              <w:t xml:space="preserve">que es de lo alto es </w:t>
            </w:r>
            <w:r w:rsidRPr="003B730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s-MX"/>
              </w:rPr>
              <w:t>primeramente</w:t>
            </w:r>
            <w:r w:rsidRPr="003B73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MX"/>
              </w:rPr>
              <w:t xml:space="preserve"> </w:t>
            </w:r>
            <w:r w:rsidRPr="003B730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es-MX"/>
              </w:rPr>
              <w:t>pura</w:t>
            </w:r>
            <w:r w:rsidRPr="003B73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MX"/>
              </w:rPr>
              <w:t xml:space="preserve">, después </w:t>
            </w:r>
            <w:r w:rsidRPr="003B730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es-MX"/>
              </w:rPr>
              <w:t>pacífica, amable, benigna</w:t>
            </w:r>
            <w:r w:rsidRPr="003B730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s-MX"/>
              </w:rPr>
              <w:t xml:space="preserve">, </w:t>
            </w:r>
            <w:r w:rsidRPr="003B730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es-MX"/>
              </w:rPr>
              <w:t>llena de misericordia y de buenos frutos</w:t>
            </w:r>
            <w:r w:rsidRPr="003B730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s-MX"/>
              </w:rPr>
              <w:t xml:space="preserve">, </w:t>
            </w:r>
            <w:r w:rsidRPr="003B730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es-MX"/>
              </w:rPr>
              <w:t>sin incertidumbre ni hipocresía.</w:t>
            </w:r>
          </w:p>
        </w:tc>
      </w:tr>
      <w:tr w:rsidR="008D358F" w:rsidRPr="000545AC" w:rsidTr="00F00920">
        <w:trPr>
          <w:trHeight w:val="870"/>
        </w:trPr>
        <w:tc>
          <w:tcPr>
            <w:tcW w:w="13433" w:type="dxa"/>
            <w:hideMark/>
          </w:tcPr>
          <w:p w:rsidR="008D358F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1.-COLUMNA DE LA PUREZA 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El Corazón con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 pureza)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Tito 1:15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Todas las cosas son puras para los puros, mas para los corrompidos e incrédulos nada les es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puro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; pues hasta su mente y su conciencia están corrompidas.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s-MX"/>
              </w:rPr>
              <w:t>1.1 PUREZA EN LA MENTE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: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Heb. 8:10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Por lo cual, éste es el pacto que haré con la casa de Israel Después de aquellos días, dice el Señor: Pondré mis leyes en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la mente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de ellos, Y sobre su corazón las escribiré; Y seré a ellos por Dios, Y ellos me serán a mí por pueblo;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en 1ª. Co. 2:16 nos dice que tenemos la mente de Cristo, Ro. 8:5, 6. Tú decides donde pones tu mentalidad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s-MX"/>
              </w:rPr>
              <w:t>1.2 PUREZA DE CORAZON: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Heb. 10:22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acerquémonos con corazón sincero, en plena certidumbre de fe, purificados los corazones de mala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conciencia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y lavados los cuerpos con agua pura. </w:t>
            </w:r>
          </w:p>
        </w:tc>
      </w:tr>
      <w:tr w:rsidR="008D358F" w:rsidRPr="000545AC" w:rsidTr="00F00920">
        <w:trPr>
          <w:trHeight w:val="285"/>
        </w:trPr>
        <w:tc>
          <w:tcPr>
            <w:tcW w:w="13433" w:type="dxa"/>
            <w:hideMark/>
          </w:tcPr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s-MX"/>
              </w:rPr>
              <w:t>1.3 PUREZA COMO EJEMPLO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1Tim. 4:12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Ninguno tenga en poco tu juventud, sino sé ejemplo de los creyentes en palabra, conducta, amor, espíritu, fe y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pureza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. </w:t>
            </w:r>
          </w:p>
          <w:p w:rsidR="008D358F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s-MX"/>
              </w:rPr>
              <w:t>1.4 PUREZA HACIA LAS HERMANAS(os)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1Tim. 5:2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a las ancianas, como a madres; a las jovencitas, como a hermanas, con toda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pureza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Y debemos de tomar todo el consejo que el Apóstol Pablo dice en este capítulo.</w:t>
            </w:r>
          </w:p>
          <w:p w:rsidR="00215931" w:rsidRDefault="00215931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 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2.- COLUMNA DE LA PAZ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El Corazón lleno de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 Paz)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ERES HIJO DE DIOS</w:t>
            </w:r>
            <w:proofErr w:type="gramStart"/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!!</w:t>
            </w:r>
            <w:proofErr w:type="gramEnd"/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M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t. 5:9</w:t>
            </w:r>
            <w:r w:rsidR="006A4EC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Bienaventurados los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pacificadores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porque ellos serán llamados hijos de Dios.</w:t>
            </w:r>
          </w:p>
          <w:p w:rsidR="008D358F" w:rsidRPr="00215931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iCs/>
                <w:sz w:val="8"/>
                <w:szCs w:val="24"/>
                <w:u w:val="single"/>
                <w:lang w:eastAsia="es-MX"/>
              </w:rPr>
            </w:pP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F14CC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eastAsia="es-MX"/>
              </w:rPr>
              <w:t>LAS HAY QUE TAPAR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eastAsia="es-MX"/>
              </w:rPr>
              <w:t xml:space="preserve"> </w:t>
            </w:r>
            <w:r w:rsidRPr="00F14CC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eastAsia="es-MX"/>
              </w:rPr>
              <w:t xml:space="preserve">LAS GOTERAS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Prov. 19:13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Dolor es para su padre el hijo necio, Y gotera continua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las contiendas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de la mujer.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 xml:space="preserve">DEBEMOS APRENDER A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PREDICAR EL EVANGELIO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Efes. 6:15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y calzados los pies con el apresto del evangelio de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la paz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.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 xml:space="preserve">DEBEMOS TENER UN CORAZÓN LLENO DE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LA PAZ DE DIOS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Fil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. 4:7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Y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la paz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de Dios, que sobrepasa todo entendimiento, guardará vuestros corazones y vuestros pensamientos en Cristo Jesús.</w:t>
            </w:r>
          </w:p>
          <w:p w:rsidR="008D358F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 xml:space="preserve">Y BUSCAR TENER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 xml:space="preserve"> PAZ CON TODOS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Heb. 12:14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Seguid la paz con todos, y la santidad,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sin la cual nadie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verá al Señor.</w:t>
            </w:r>
          </w:p>
          <w:p w:rsidR="008D358F" w:rsidRPr="00EB7BAB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"/>
                <w:szCs w:val="24"/>
                <w:lang w:eastAsia="es-MX"/>
              </w:rPr>
            </w:pP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3.- COLUMNA DE AMABILIDAD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El Corazón Amable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)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s-MX"/>
              </w:rPr>
              <w:t xml:space="preserve">Características de una persona Amable: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agradable, cordial, Cortés, risueño, sociable, tratable, atento, cariñoso,  gracioso, sencillo.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AMABLES COMO CRISTO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Fil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. 4:8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Por lo demás, hermanos, todo lo que es verdadero, todo lo honesto, todo lo justo, todo lo puro, todo lo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amable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todo lo que es de buen nombre; si hay virtud alguna, si algo digno de alabanza, en esto pensad. (Pensemos siempre como Cristo)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AMABLES EN EL SERIVICIO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2Tim. 2:24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Porque el siervo del Señor no debe ser contencioso, sino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amable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para con 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dos, apto para enseñar, sufrido.</w:t>
            </w:r>
          </w:p>
          <w:p w:rsidR="008D358F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AMABLES CON LOS PADRES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Efes. 6:2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Honra a tu padre y a tu madre, que es el primer mandamiento con promesa;</w:t>
            </w:r>
          </w:p>
          <w:p w:rsidR="008D358F" w:rsidRPr="00EB7BAB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4"/>
                <w:szCs w:val="24"/>
                <w:lang w:eastAsia="es-MX"/>
              </w:rPr>
            </w:pPr>
          </w:p>
          <w:p w:rsidR="008D358F" w:rsidRPr="00EB7BAB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"/>
                <w:szCs w:val="24"/>
                <w:u w:val="single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4.- COLUMNA DE BENIGNIDAD 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El Corazón lleno de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 Bondad)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La Palabra Benignidad nos habla de: Todo lo bueno,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SEAMOS BUENOS CON LA FAMILIA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M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t. 7:11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Pues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si vosotros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,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siendo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malos, sabéis dar buenas dádivas a vuestros hijos, ¿cuánto más vuestro Padre que está en los cielos dará buenas cosas a los que le pidan?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NO PEQUEMOS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S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go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. 4:17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y al que sabe hacer lo bueno, y no lo hace,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le es pecado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.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BUENOS ADMINISTRADORES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1Ped. 4:10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Cada uno según el don que ha recibido, minístrelo a los otros, como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buenos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administradores de la multiforme gracia de Dios. 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ES UNA VESTIDURA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Col. 3:12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Vestíos, pues, como escogidos de Dios, santos y amados, de entrañable misericordia, de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benignidad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de humildad, de mansedumbre, de paciencia;</w:t>
            </w:r>
          </w:p>
          <w:p w:rsidR="008D358F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ES UN FRUTO DEL ESPIRITU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Gal. 5:22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Mas el fruto del Espíritu es amor, gozo, paz, paciencia,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benignidad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bondad, fe.</w:t>
            </w:r>
          </w:p>
          <w:p w:rsidR="008D358F" w:rsidRPr="00215931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"/>
                <w:szCs w:val="24"/>
                <w:lang w:eastAsia="es-MX"/>
              </w:rPr>
            </w:pP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5.- COLUMNA DE MISERICORDIA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Los que se visten de entrañable misericordia Col. 3:12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)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Mt. 5:7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Bienaventurados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los misericordiosos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, porque ellos alcanzarán misericordia.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Mt. 7:12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LA NATURALEZA DEL PADRE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L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c. 6:36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Sed, pues,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misericordiosos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como también vuestro Padre es misericordioso.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 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MISERICORDIA POR PACTOS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2Sam. 9:3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El rey le dijo: ¿No ha quedado nadie de la casa de Saúl,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a quien haga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yo misericordia de Dios? Y </w:t>
            </w:r>
            <w:proofErr w:type="spellStart"/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Siba</w:t>
            </w:r>
            <w:proofErr w:type="spellEnd"/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respondió al rey: Aún ha quedado un hijo de Jonatán, lisiado de los pies.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 </w:t>
            </w:r>
          </w:p>
          <w:p w:rsidR="00215931" w:rsidRPr="00215931" w:rsidRDefault="00215931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"/>
                <w:szCs w:val="24"/>
                <w:u w:val="single"/>
                <w:lang w:eastAsia="es-MX"/>
              </w:rPr>
            </w:pP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EL PERDON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M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t. 18:21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Entonces se [le] acercó Pedro, y le dijo: Señor,  ¿cuántas veces pecará mi hermano contra mí que yo haya de perdonarlo? 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lastRenderedPageBreak/>
              <w:t xml:space="preserve">¿Hasta siete veces?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M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t. 18:22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Jesús le dijo: No te digo hasta siete veces, sino hasta setenta veces siete.</w:t>
            </w:r>
          </w:p>
          <w:p w:rsidR="008D358F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NO TUVO MISERICORDIA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M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t. 18:28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Pero saliendo aquel siervo, halló a uno de sus consiervos, que le debía cien denarios; y asiendo de él, le ahogaba, diciendo: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Págame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lo que me debes.</w:t>
            </w:r>
          </w:p>
          <w:p w:rsidR="008D358F" w:rsidRPr="008D358F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"/>
                <w:szCs w:val="24"/>
                <w:lang w:eastAsia="es-MX"/>
              </w:rPr>
            </w:pP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 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6.- COLUMNA DE LA SEGURIDAD: 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El Corazón con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 Seguridad)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(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SIN INCERTIDUMBRE)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CREER A DIOS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2Crón. 20:20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Y cuando se levantaron por la mañana, salieron al desierto de </w:t>
            </w:r>
            <w:proofErr w:type="spellStart"/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Tecoa</w:t>
            </w:r>
            <w:proofErr w:type="spellEnd"/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. Y mientras ellos salían, Josafat, estando en pie, dijo: Oídme, Judá y moradores de Jerusalén. Creed en Jehová vuestro Dios, y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estaréis seguros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; creed a sus profetas, y seréis prosperados.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 xml:space="preserve">SIN TEMORES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 xml:space="preserve">es nuestra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IDENTIDAD, Hijos seguros de sí mismos.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Sal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. 56:11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En Dios he confiado;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no temeré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; ¿Qué puede hacerme el hombre?</w:t>
            </w:r>
          </w:p>
          <w:p w:rsidR="008D358F" w:rsidRPr="008D358F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Sal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. 91:5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No temerás el terror nocturno, Ni saeta que vuele de día,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 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7.- COLUMNA DE LA SINCERIDAD 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Corazones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Sincer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os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)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(sin hipocresía)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EN EL TRABAJO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Col. 3:22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Siervos, obedeced en todo a vuestros amos terrenales, no sirviendo al ojo, como los que quieren agradar a los hombres, sino con corazón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sincero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temiendo a Dios.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EN LA IGLESIA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Heb. 10:22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acerquémonos con corazón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sincero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en plena certidumbre de fe, purificados los corazones de mala conciencia, y lavados los cuerpos con agua pura.</w:t>
            </w:r>
          </w:p>
          <w:p w:rsidR="008D358F" w:rsidRPr="000545AC" w:rsidRDefault="008D358F" w:rsidP="001004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54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s-MX"/>
              </w:rPr>
              <w:t>EN LA CASA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Sal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s-MX"/>
              </w:rPr>
              <w:t>. 101:7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 xml:space="preserve"> No habitará dentro de mi casa el que hace fraude; El que habla </w:t>
            </w:r>
            <w:r w:rsidRPr="00054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 xml:space="preserve">mentiras </w:t>
            </w:r>
            <w:r w:rsidRPr="000545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no se afirmará delante de mis ojos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.</w:t>
            </w:r>
          </w:p>
        </w:tc>
      </w:tr>
    </w:tbl>
    <w:p w:rsidR="007420E2" w:rsidRDefault="007420E2" w:rsidP="00F14CC9">
      <w:pPr>
        <w:spacing w:line="240" w:lineRule="auto"/>
      </w:pPr>
    </w:p>
    <w:sectPr w:rsidR="007420E2" w:rsidSect="001004DD">
      <w:pgSz w:w="15840" w:h="12240" w:orient="landscape"/>
      <w:pgMar w:top="1134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pple Garamond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545AC"/>
    <w:rsid w:val="000545AC"/>
    <w:rsid w:val="000E54EC"/>
    <w:rsid w:val="001004DD"/>
    <w:rsid w:val="00215931"/>
    <w:rsid w:val="003B730B"/>
    <w:rsid w:val="00600DDF"/>
    <w:rsid w:val="006A4EC2"/>
    <w:rsid w:val="006F6601"/>
    <w:rsid w:val="007155BD"/>
    <w:rsid w:val="007420E2"/>
    <w:rsid w:val="00782B49"/>
    <w:rsid w:val="007B391D"/>
    <w:rsid w:val="008D358F"/>
    <w:rsid w:val="00A437D3"/>
    <w:rsid w:val="00BB5484"/>
    <w:rsid w:val="00D767F1"/>
    <w:rsid w:val="00E027CA"/>
    <w:rsid w:val="00EB7BAB"/>
    <w:rsid w:val="00F00920"/>
    <w:rsid w:val="00F14CC9"/>
    <w:rsid w:val="00F26065"/>
    <w:rsid w:val="00FE2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0E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4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0545AC"/>
    <w:rPr>
      <w:b/>
      <w:bCs/>
    </w:rPr>
  </w:style>
  <w:style w:type="character" w:styleId="nfasis">
    <w:name w:val="Emphasis"/>
    <w:basedOn w:val="Fuentedeprrafopredeter"/>
    <w:uiPriority w:val="20"/>
    <w:qFormat/>
    <w:rsid w:val="000545AC"/>
    <w:rPr>
      <w:i/>
      <w:iCs/>
    </w:rPr>
  </w:style>
  <w:style w:type="table" w:styleId="Tablaconcuadrcula">
    <w:name w:val="Table Grid"/>
    <w:basedOn w:val="Tablanormal"/>
    <w:uiPriority w:val="59"/>
    <w:rsid w:val="00EB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5</Pages>
  <Words>898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</Company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CIBER</dc:creator>
  <cp:keywords/>
  <dc:description/>
  <cp:lastModifiedBy>WINVISTA</cp:lastModifiedBy>
  <cp:revision>10</cp:revision>
  <dcterms:created xsi:type="dcterms:W3CDTF">2008-11-28T01:46:00Z</dcterms:created>
  <dcterms:modified xsi:type="dcterms:W3CDTF">2008-12-29T03:14:00Z</dcterms:modified>
</cp:coreProperties>
</file>